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1A722" w14:textId="70F3BDDB" w:rsidR="00772884" w:rsidRPr="00772884" w:rsidRDefault="00772884" w:rsidP="00772884">
      <w:pPr>
        <w:jc w:val="center"/>
        <w:rPr>
          <w:sz w:val="22"/>
        </w:rPr>
      </w:pPr>
      <w:hyperlink r:id="rId5" w:history="1">
        <w:r w:rsidRPr="00772884">
          <w:rPr>
            <w:rStyle w:val="Hyperlink"/>
            <w:sz w:val="22"/>
          </w:rPr>
          <w:t>Strawberry Summer Cake</w:t>
        </w:r>
      </w:hyperlink>
    </w:p>
    <w:p w14:paraId="51C7707F" w14:textId="36E42ED0" w:rsidR="00772884" w:rsidRPr="00772884" w:rsidRDefault="00772884" w:rsidP="00772884">
      <w:pPr>
        <w:jc w:val="center"/>
        <w:rPr>
          <w:sz w:val="22"/>
        </w:rPr>
      </w:pPr>
      <w:r w:rsidRPr="00772884">
        <w:rPr>
          <w:sz w:val="22"/>
        </w:rPr>
        <w:t xml:space="preserve">From the website </w:t>
      </w:r>
      <w:hyperlink r:id="rId6" w:history="1">
        <w:r w:rsidRPr="00772884">
          <w:rPr>
            <w:rStyle w:val="Hyperlink"/>
            <w:sz w:val="22"/>
          </w:rPr>
          <w:t>www.smittenkitchen.com</w:t>
        </w:r>
      </w:hyperlink>
      <w:r w:rsidRPr="00772884">
        <w:rPr>
          <w:sz w:val="22"/>
        </w:rPr>
        <w:t xml:space="preserve"> </w:t>
      </w:r>
    </w:p>
    <w:p w14:paraId="38B5A788" w14:textId="379F2FA6" w:rsidR="00772884" w:rsidRPr="00772884" w:rsidRDefault="00772884" w:rsidP="00772884">
      <w:pPr>
        <w:shd w:val="clear" w:color="auto" w:fill="FFFFFF"/>
        <w:ind w:left="-360"/>
        <w:rPr>
          <w:rFonts w:eastAsia="Times New Roman" w:cs="Arial"/>
          <w:caps/>
          <w:color w:val="50565A"/>
          <w:spacing w:val="12"/>
          <w:sz w:val="22"/>
        </w:rPr>
      </w:pPr>
      <w:r w:rsidRPr="00772884">
        <w:rPr>
          <w:rFonts w:eastAsia="Times New Roman" w:cs="Arial"/>
          <w:color w:val="50565A"/>
          <w:spacing w:val="12"/>
          <w:sz w:val="22"/>
        </w:rPr>
        <w:t xml:space="preserve"> Servings</w:t>
      </w:r>
      <w:r w:rsidRPr="00772884">
        <w:rPr>
          <w:rFonts w:eastAsia="Times New Roman" w:cs="Arial"/>
          <w:caps/>
          <w:color w:val="50565A"/>
          <w:spacing w:val="12"/>
          <w:sz w:val="22"/>
        </w:rPr>
        <w:t>: 8 TO 10</w:t>
      </w:r>
    </w:p>
    <w:p w14:paraId="67436E68" w14:textId="77777777" w:rsidR="00772884" w:rsidRPr="00772884" w:rsidRDefault="00772884" w:rsidP="00772884">
      <w:pPr>
        <w:shd w:val="clear" w:color="auto" w:fill="FFFFFF"/>
        <w:rPr>
          <w:rFonts w:ascii="Arial" w:eastAsia="Times New Roman" w:hAnsi="Arial" w:cs="Arial"/>
          <w:color w:val="50565A"/>
          <w:sz w:val="22"/>
        </w:rPr>
      </w:pPr>
    </w:p>
    <w:p w14:paraId="063E329F" w14:textId="39720C02" w:rsidR="00772884" w:rsidRPr="00772884" w:rsidRDefault="00772884" w:rsidP="00772884">
      <w:pPr>
        <w:shd w:val="clear" w:color="auto" w:fill="FFFFFF"/>
        <w:ind w:left="-270"/>
        <w:rPr>
          <w:rFonts w:eastAsia="Times New Roman" w:cs="Arial"/>
          <w:color w:val="50565A"/>
          <w:sz w:val="22"/>
        </w:rPr>
      </w:pPr>
      <w:r w:rsidRPr="00772884">
        <w:rPr>
          <w:rFonts w:eastAsia="Times New Roman" w:cs="Arial"/>
          <w:color w:val="50565A"/>
          <w:sz w:val="22"/>
        </w:rPr>
        <w:t>Adapted, only slightly, from </w:t>
      </w:r>
      <w:hyperlink r:id="rId7" w:history="1">
        <w:r w:rsidRPr="00772884">
          <w:rPr>
            <w:rFonts w:eastAsia="Times New Roman" w:cs="Arial"/>
            <w:color w:val="BB4467"/>
            <w:sz w:val="22"/>
          </w:rPr>
          <w:t>Martha Stewart</w:t>
        </w:r>
      </w:hyperlink>
    </w:p>
    <w:p w14:paraId="65543B6D" w14:textId="1C30CD49" w:rsidR="00772884" w:rsidRPr="00772884" w:rsidRDefault="00B13F9E" w:rsidP="00772884">
      <w:pPr>
        <w:shd w:val="clear" w:color="auto" w:fill="FFFFFF"/>
        <w:spacing w:before="100" w:beforeAutospacing="1" w:after="360"/>
        <w:ind w:left="-270"/>
        <w:rPr>
          <w:rFonts w:eastAsia="Times New Roman" w:cs="Arial"/>
          <w:color w:val="50565A"/>
          <w:sz w:val="22"/>
        </w:rPr>
      </w:pPr>
      <w:r>
        <w:rPr>
          <w:rFonts w:eastAsia="Times New Roman" w:cs="Arial"/>
          <w:color w:val="50565A"/>
          <w:sz w:val="22"/>
        </w:rPr>
        <w:t xml:space="preserve">I </w:t>
      </w:r>
      <w:r w:rsidR="00772884" w:rsidRPr="00772884">
        <w:rPr>
          <w:rFonts w:eastAsia="Times New Roman" w:cs="Arial"/>
          <w:color w:val="50565A"/>
          <w:sz w:val="22"/>
        </w:rPr>
        <w:t>recently picked up some barley flour and fell in love with it. We tend to associate whole grain flours with heartiness and heaviness, but this is neither — it’s silky and delicate, like the best cake flour you’ve ever bought, and it has a subtle creamy, nuttiness to it that goes fantastically with berries. This cake works like a dream with 100% all-purpose flour but if you’ve got barley flour around, swapping it in for half the volume is beyond delicious, adding a real depth to a deceptively simple cake.</w:t>
      </w:r>
    </w:p>
    <w:p w14:paraId="6B78C3D3" w14:textId="77777777" w:rsidR="00772884" w:rsidRPr="00772884" w:rsidRDefault="00772884" w:rsidP="00772884">
      <w:pPr>
        <w:shd w:val="clear" w:color="auto" w:fill="FFFFFF"/>
        <w:spacing w:before="100" w:beforeAutospacing="1" w:after="360"/>
        <w:ind w:left="-180"/>
        <w:rPr>
          <w:rFonts w:eastAsia="Times New Roman" w:cs="Arial"/>
          <w:color w:val="50565A"/>
          <w:sz w:val="22"/>
        </w:rPr>
      </w:pPr>
      <w:r w:rsidRPr="00772884">
        <w:rPr>
          <w:rFonts w:eastAsia="Times New Roman" w:cs="Arial"/>
          <w:color w:val="50565A"/>
          <w:sz w:val="22"/>
        </w:rPr>
        <w:t>I am ever-so-slightly on the fence about the sweetness of this cake. I like it, but I wouldn’t hate the batter itself with 2 tablespoons less sugar (i.e. 7/8 cup sugar instead of a whole one). If that’s your inclination, go ahead and dial it back as well. Leave the sugar on top. It contributes to the berries turning into jam.</w:t>
      </w:r>
    </w:p>
    <w:p w14:paraId="12FD5FD4" w14:textId="77777777" w:rsidR="00772884" w:rsidRPr="00772884" w:rsidRDefault="00772884" w:rsidP="00772884">
      <w:pPr>
        <w:shd w:val="clear" w:color="auto" w:fill="FFFFFF"/>
        <w:spacing w:before="100" w:beforeAutospacing="1" w:after="360"/>
        <w:ind w:left="-270"/>
        <w:rPr>
          <w:rFonts w:eastAsia="Times New Roman" w:cs="Arial"/>
          <w:color w:val="50565A"/>
          <w:sz w:val="22"/>
        </w:rPr>
      </w:pPr>
      <w:r w:rsidRPr="00772884">
        <w:rPr>
          <w:rFonts w:eastAsia="Times New Roman" w:cs="Arial"/>
          <w:color w:val="50565A"/>
          <w:sz w:val="22"/>
        </w:rPr>
        <w:t>Note: </w:t>
      </w:r>
      <w:hyperlink r:id="rId8" w:history="1">
        <w:r w:rsidRPr="00772884">
          <w:rPr>
            <w:rFonts w:eastAsia="Times New Roman" w:cs="Arial"/>
            <w:color w:val="BB4467"/>
            <w:sz w:val="22"/>
            <w:u w:val="single"/>
          </w:rPr>
          <w:t>In 2019, I added a sheet cake version of this to the site</w:t>
        </w:r>
      </w:hyperlink>
      <w:r w:rsidRPr="00772884">
        <w:rPr>
          <w:rFonts w:eastAsia="Times New Roman" w:cs="Arial"/>
          <w:color w:val="50565A"/>
          <w:sz w:val="22"/>
        </w:rPr>
        <w:t>.</w:t>
      </w:r>
    </w:p>
    <w:p w14:paraId="20A04A6D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6 tablespoons (85 grams) unsalted butter, at room temperature, plus extra for pie plate</w:t>
      </w:r>
    </w:p>
    <w:p w14:paraId="4053F6B0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 1/2 cups (188 grams) all-purpose flour (can swap 3/4 cup or 94 grams all-purpose flour with 3/4 cup or 75 grams of barley flour, see Note)</w:t>
      </w:r>
    </w:p>
    <w:p w14:paraId="702B9587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 1/2 teaspoons baking powder</w:t>
      </w:r>
    </w:p>
    <w:p w14:paraId="531442D8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1/2 teaspoon table salt</w:t>
      </w:r>
    </w:p>
    <w:p w14:paraId="4B553A66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 cup (200 grams) plus 2 tablespoons (25 grams) granulated sugar</w:t>
      </w:r>
    </w:p>
    <w:p w14:paraId="1FAE4468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 large egg</w:t>
      </w:r>
    </w:p>
    <w:p w14:paraId="7B830C17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1/2 cup (118 ml) milk</w:t>
      </w:r>
    </w:p>
    <w:p w14:paraId="6D73C50A" w14:textId="77777777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 teaspoon (5 ml) vanilla extract</w:t>
      </w:r>
    </w:p>
    <w:p w14:paraId="0D5B060D" w14:textId="042019FC" w:rsidR="00772884" w:rsidRPr="00772884" w:rsidRDefault="00772884" w:rsidP="00772884">
      <w:pPr>
        <w:ind w:left="-270"/>
        <w:rPr>
          <w:sz w:val="22"/>
        </w:rPr>
      </w:pPr>
      <w:r w:rsidRPr="00772884">
        <w:rPr>
          <w:sz w:val="22"/>
        </w:rPr>
        <w:t>1 pound (450 grams) strawberries, hulled and halved</w:t>
      </w:r>
    </w:p>
    <w:p w14:paraId="5E918F65" w14:textId="1136EE09" w:rsidR="00772884" w:rsidRPr="00772884" w:rsidRDefault="00772884" w:rsidP="00772884">
      <w:pPr>
        <w:ind w:left="-270"/>
        <w:rPr>
          <w:sz w:val="22"/>
        </w:rPr>
      </w:pPr>
    </w:p>
    <w:p w14:paraId="1C806F68" w14:textId="5BEF5DD8" w:rsidR="00772884" w:rsidRPr="00772884" w:rsidRDefault="00772884" w:rsidP="00772884">
      <w:pPr>
        <w:ind w:left="-270"/>
        <w:rPr>
          <w:rFonts w:eastAsia="Times New Roman" w:cs="Times New Roman"/>
          <w:sz w:val="22"/>
        </w:rPr>
      </w:pPr>
      <w:r w:rsidRPr="00772884">
        <w:rPr>
          <w:rFonts w:eastAsia="Times New Roman" w:cs="Arial"/>
          <w:color w:val="50565A"/>
          <w:sz w:val="22"/>
          <w:shd w:val="clear" w:color="auto" w:fill="FFFFFF"/>
        </w:rPr>
        <w:t>Preheat oven to 350°F (180°C). Butter a 9- or 10-inch springform or cake pan. The 10-inch would make a thinner cake.</w:t>
      </w:r>
    </w:p>
    <w:p w14:paraId="063EA1F5" w14:textId="77777777" w:rsidR="00772884" w:rsidRPr="00772884" w:rsidRDefault="00772884" w:rsidP="00772884">
      <w:pPr>
        <w:shd w:val="clear" w:color="auto" w:fill="FFFFFF"/>
        <w:spacing w:before="100" w:beforeAutospacing="1" w:after="360"/>
        <w:ind w:left="-270"/>
        <w:rPr>
          <w:rFonts w:eastAsia="Times New Roman" w:cs="Arial"/>
          <w:color w:val="50565A"/>
          <w:sz w:val="22"/>
        </w:rPr>
      </w:pPr>
      <w:r w:rsidRPr="00772884">
        <w:rPr>
          <w:rFonts w:eastAsia="Times New Roman" w:cs="Arial"/>
          <w:color w:val="50565A"/>
          <w:sz w:val="22"/>
        </w:rPr>
        <w:t>Whisk flour or flours, baking powder and salt together in a small bowl. In a larger bowl, beat butter and 1 cup sugar until pale and fluffy with an electric mixer, about 3 minutes. Mix in egg, milk and vanilla until just combined. Add dry mixture gradually, mixing until just smooth.</w:t>
      </w:r>
    </w:p>
    <w:p w14:paraId="2BD7D7D2" w14:textId="77777777" w:rsidR="00772884" w:rsidRPr="00772884" w:rsidRDefault="00772884" w:rsidP="00772884">
      <w:pPr>
        <w:shd w:val="clear" w:color="auto" w:fill="FFFFFF"/>
        <w:tabs>
          <w:tab w:val="left" w:pos="-270"/>
        </w:tabs>
        <w:spacing w:before="100" w:beforeAutospacing="1" w:after="360"/>
        <w:ind w:left="-270"/>
        <w:rPr>
          <w:rFonts w:eastAsia="Times New Roman" w:cs="Arial"/>
          <w:color w:val="50565A"/>
          <w:sz w:val="22"/>
        </w:rPr>
      </w:pPr>
      <w:r w:rsidRPr="00772884">
        <w:rPr>
          <w:rFonts w:eastAsia="Times New Roman" w:cs="Arial"/>
          <w:color w:val="50565A"/>
          <w:sz w:val="22"/>
        </w:rPr>
        <w:t>Pour into prepared pie plate. Arrange strawberries, cut side down, on top of batter, as closely as possible in a single layer (though I had to overlap a few to get them all in). Sprinkle remaining 2 tablespoons sugar over berries.</w:t>
      </w:r>
    </w:p>
    <w:p w14:paraId="127F6663" w14:textId="77777777" w:rsidR="00772884" w:rsidRPr="00772884" w:rsidRDefault="00772884" w:rsidP="00772884">
      <w:pPr>
        <w:shd w:val="clear" w:color="auto" w:fill="FFFFFF"/>
        <w:spacing w:before="100" w:beforeAutospacing="1" w:after="360"/>
        <w:ind w:left="-270"/>
        <w:rPr>
          <w:rFonts w:eastAsia="Times New Roman" w:cs="Arial"/>
          <w:color w:val="50565A"/>
          <w:sz w:val="22"/>
        </w:rPr>
      </w:pPr>
      <w:r w:rsidRPr="00772884">
        <w:rPr>
          <w:rFonts w:eastAsia="Times New Roman" w:cs="Arial"/>
          <w:color w:val="50565A"/>
          <w:sz w:val="22"/>
        </w:rPr>
        <w:t>Bake cake for 10 minutes then reduce oven temperature to 325°F and bake cake until golden brown and a tester comes out free of wet batter, about 50 minutes to 60 minutes. (Gooey strawberries on the tester are a given.) Let cool in pan on a rack. Cut into wedges. Serve with lightly whipped cream.</w:t>
      </w:r>
    </w:p>
    <w:p w14:paraId="39D8B886" w14:textId="2B6C545E" w:rsidR="00BD05B0" w:rsidRPr="00772884" w:rsidRDefault="00772884" w:rsidP="00772884">
      <w:pPr>
        <w:shd w:val="clear" w:color="auto" w:fill="FFFFFF"/>
        <w:spacing w:before="100" w:beforeAutospacing="1" w:after="360"/>
        <w:ind w:left="-270"/>
        <w:rPr>
          <w:sz w:val="22"/>
        </w:rPr>
      </w:pPr>
      <w:r w:rsidRPr="00772884">
        <w:rPr>
          <w:rFonts w:eastAsia="Times New Roman" w:cs="Arial"/>
          <w:color w:val="50565A"/>
          <w:sz w:val="22"/>
          <w:u w:val="single"/>
        </w:rPr>
        <w:t>Do ahead:</w:t>
      </w:r>
      <w:r w:rsidRPr="00772884">
        <w:rPr>
          <w:rFonts w:eastAsia="Times New Roman" w:cs="Arial"/>
          <w:color w:val="50565A"/>
          <w:sz w:val="22"/>
        </w:rPr>
        <w:t> Cake can be stored at room temperature for up to 2 days, loosely covered, but good luck with that.</w:t>
      </w:r>
    </w:p>
    <w:sectPr w:rsidR="00BD05B0" w:rsidRPr="00772884" w:rsidSect="00772884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3494F"/>
    <w:multiLevelType w:val="multilevel"/>
    <w:tmpl w:val="3F32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D1B74"/>
    <w:multiLevelType w:val="multilevel"/>
    <w:tmpl w:val="BA5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84"/>
    <w:rsid w:val="00772884"/>
    <w:rsid w:val="00B13F9E"/>
    <w:rsid w:val="00B659B7"/>
    <w:rsid w:val="00B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0D4A"/>
  <w15:chartTrackingRefBased/>
  <w15:docId w15:val="{CA2C14D1-CCE8-4145-AAA0-B1DF4A18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28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28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etpack-recipe-servings">
    <w:name w:val="jetpack-recipe-servings"/>
    <w:basedOn w:val="Normal"/>
    <w:rsid w:val="0077288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72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7728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288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288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72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013">
              <w:marLeft w:val="0"/>
              <w:marRight w:val="0"/>
              <w:marTop w:val="0"/>
              <w:marBottom w:val="450"/>
              <w:divBdr>
                <w:top w:val="single" w:sz="6" w:space="23" w:color="A9A9A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0888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ttenkitchen.com/2019/06/strawberry-summer-sheet-ca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thastewart.com/336020/strawberry-ca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ittenkitchen.com" TargetMode="External"/><Relationship Id="rId5" Type="http://schemas.openxmlformats.org/officeDocument/2006/relationships/hyperlink" Target="https://smittenkitchen.com/2011/05/strawberry-summer-cak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W</dc:creator>
  <cp:keywords/>
  <dc:description/>
  <cp:lastModifiedBy>Fred W</cp:lastModifiedBy>
  <cp:revision>2</cp:revision>
  <dcterms:created xsi:type="dcterms:W3CDTF">2020-07-07T18:06:00Z</dcterms:created>
  <dcterms:modified xsi:type="dcterms:W3CDTF">2020-07-07T18:48:00Z</dcterms:modified>
</cp:coreProperties>
</file>